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8148638" cy="53466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165" l="13769" r="20694" t="13277"/>
                    <a:stretch>
                      <a:fillRect/>
                    </a:stretch>
                  </pic:blipFill>
                  <pic:spPr>
                    <a:xfrm>
                      <a:off x="0" y="0"/>
                      <a:ext cx="8148638" cy="5346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LdgfH+KOHzlWfn0em0VF69yjuA==">AMUW2mXjfnlqe58Xn36SY5v6OXpkgG1uSzQt3mHXhR95vKZSLSrc7+NjkBtCZKCFzxHadTRfWqLCw5dSQUQEAane9ATaW7Ov5Gx3neJN0nS3RVfxRrbqHIyoKiOS99CAEcFSuxm45AF3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2021-04-30T14:29:00Z</dcterms:created>
  <dc:creator>Michael McSwiggin</dc:creator>
</cp:coreProperties>
</file>